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A7" w:rsidRDefault="00060294">
      <w:r>
        <w:t>Allegato n. 1</w:t>
      </w:r>
    </w:p>
    <w:p w:rsidR="00060294" w:rsidRDefault="00060294">
      <w:pPr>
        <w:rPr>
          <w:b/>
        </w:rPr>
      </w:pPr>
      <w:r w:rsidRPr="00060294">
        <w:rPr>
          <w:b/>
        </w:rPr>
        <w:t>Bando di selezione di esperto esterno per conduzione sportello d’ascolto</w:t>
      </w:r>
      <w:r w:rsidR="00EE2E87">
        <w:rPr>
          <w:b/>
        </w:rPr>
        <w:t xml:space="preserve"> scuola dell’infanzia.</w:t>
      </w:r>
    </w:p>
    <w:p w:rsidR="00060294" w:rsidRDefault="00060294">
      <w:pPr>
        <w:rPr>
          <w:b/>
        </w:rPr>
      </w:pPr>
    </w:p>
    <w:p w:rsidR="00FF3267" w:rsidRPr="00FF3267" w:rsidRDefault="00060294" w:rsidP="00FF326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cs="Calibri"/>
          <w:color w:val="000000"/>
          <w:sz w:val="23"/>
          <w:szCs w:val="23"/>
          <w:lang w:eastAsia="it-IT"/>
        </w:rPr>
      </w:pPr>
      <w:r w:rsidRPr="00FF3267">
        <w:rPr>
          <w:rFonts w:ascii="Calibri,Bold" w:hAnsi="Calibri,Bold" w:cs="Calibri,Bold"/>
          <w:b/>
          <w:bCs/>
          <w:color w:val="000000"/>
          <w:sz w:val="23"/>
          <w:szCs w:val="23"/>
          <w:lang w:eastAsia="it-IT"/>
        </w:rPr>
        <w:t>Oggetto</w:t>
      </w:r>
      <w:r w:rsidRPr="00FF3267">
        <w:rPr>
          <w:rFonts w:cs="Calibri"/>
          <w:color w:val="000000"/>
          <w:sz w:val="23"/>
          <w:szCs w:val="23"/>
          <w:lang w:eastAsia="it-IT"/>
        </w:rPr>
        <w:t>: contratto di prestazione d’opera con esperti per particolari attività e insegnamenti funzionalmente connessi con l’attività istituzionale e gli obiettivi della</w:t>
      </w:r>
      <w:r w:rsidR="00FF3267" w:rsidRPr="00FF3267">
        <w:rPr>
          <w:rFonts w:cs="Calibri"/>
          <w:color w:val="000000"/>
          <w:sz w:val="23"/>
          <w:szCs w:val="23"/>
          <w:lang w:eastAsia="it-IT"/>
        </w:rPr>
        <w:t xml:space="preserve"> </w:t>
      </w:r>
      <w:r w:rsidRPr="00FF3267">
        <w:rPr>
          <w:rFonts w:cs="Calibri"/>
          <w:color w:val="000000"/>
          <w:sz w:val="23"/>
          <w:szCs w:val="23"/>
          <w:lang w:eastAsia="it-IT"/>
        </w:rPr>
        <w:t xml:space="preserve">scuola. </w:t>
      </w:r>
    </w:p>
    <w:p w:rsidR="00FF3267" w:rsidRDefault="00FF3267" w:rsidP="00FF3267">
      <w:pPr>
        <w:autoSpaceDE w:val="0"/>
        <w:autoSpaceDN w:val="0"/>
        <w:adjustRightInd w:val="0"/>
        <w:ind w:left="709"/>
        <w:rPr>
          <w:rFonts w:cs="Calibri"/>
          <w:color w:val="000000"/>
          <w:sz w:val="23"/>
          <w:szCs w:val="23"/>
          <w:lang w:eastAsia="it-IT"/>
        </w:rPr>
      </w:pPr>
      <w:r w:rsidRPr="00FF3267">
        <w:rPr>
          <w:rFonts w:cs="Calibri"/>
          <w:b/>
          <w:color w:val="000000"/>
          <w:sz w:val="23"/>
          <w:szCs w:val="23"/>
          <w:lang w:eastAsia="it-IT"/>
        </w:rPr>
        <w:t>Titoli</w:t>
      </w:r>
      <w:r>
        <w:rPr>
          <w:rFonts w:cs="Calibri"/>
          <w:b/>
          <w:color w:val="000000"/>
          <w:sz w:val="23"/>
          <w:szCs w:val="23"/>
          <w:lang w:eastAsia="it-IT"/>
        </w:rPr>
        <w:t xml:space="preserve"> professionali</w:t>
      </w:r>
      <w:r>
        <w:rPr>
          <w:rFonts w:cs="Calibri"/>
          <w:color w:val="000000"/>
          <w:sz w:val="23"/>
          <w:szCs w:val="23"/>
          <w:lang w:eastAsia="it-IT"/>
        </w:rPr>
        <w:t>: psicologo</w:t>
      </w:r>
      <w:r w:rsidR="00FC1BC6">
        <w:rPr>
          <w:rFonts w:cs="Calibri"/>
          <w:color w:val="000000"/>
          <w:sz w:val="23"/>
          <w:szCs w:val="23"/>
          <w:lang w:eastAsia="it-IT"/>
        </w:rPr>
        <w:t>, regolarmente iscritto all’albo professionale</w:t>
      </w:r>
    </w:p>
    <w:p w:rsidR="00FF3267" w:rsidRDefault="00FF3267" w:rsidP="00FF3267">
      <w:pPr>
        <w:autoSpaceDE w:val="0"/>
        <w:autoSpaceDN w:val="0"/>
        <w:adjustRightInd w:val="0"/>
        <w:ind w:left="709"/>
        <w:rPr>
          <w:rFonts w:cs="Calibri"/>
          <w:color w:val="000000"/>
          <w:sz w:val="23"/>
          <w:szCs w:val="23"/>
          <w:lang w:eastAsia="it-IT"/>
        </w:rPr>
      </w:pPr>
      <w:r w:rsidRPr="00FF3267">
        <w:rPr>
          <w:rFonts w:cs="Calibri"/>
          <w:b/>
          <w:color w:val="000000"/>
          <w:sz w:val="23"/>
          <w:szCs w:val="23"/>
          <w:lang w:eastAsia="it-IT"/>
        </w:rPr>
        <w:t>Prestazione</w:t>
      </w:r>
      <w:r>
        <w:rPr>
          <w:rFonts w:cs="Calibri"/>
          <w:color w:val="000000"/>
          <w:sz w:val="23"/>
          <w:szCs w:val="23"/>
          <w:lang w:eastAsia="it-IT"/>
        </w:rPr>
        <w:t>: consulenza a docenti e famiglie presso i segue</w:t>
      </w:r>
      <w:r w:rsidR="00FC1BC6">
        <w:rPr>
          <w:rFonts w:cs="Calibri"/>
          <w:color w:val="000000"/>
          <w:sz w:val="23"/>
          <w:szCs w:val="23"/>
          <w:lang w:eastAsia="it-IT"/>
        </w:rPr>
        <w:t>n</w:t>
      </w:r>
      <w:r>
        <w:rPr>
          <w:rFonts w:cs="Calibri"/>
          <w:color w:val="000000"/>
          <w:sz w:val="23"/>
          <w:szCs w:val="23"/>
          <w:lang w:eastAsia="it-IT"/>
        </w:rPr>
        <w:t>ti plessi</w:t>
      </w:r>
    </w:p>
    <w:p w:rsidR="00FF3267" w:rsidRDefault="00FF3267" w:rsidP="00FF3267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709" w:firstLine="425"/>
        <w:rPr>
          <w:rFonts w:cs="Calibri"/>
          <w:color w:val="000000"/>
          <w:sz w:val="23"/>
          <w:szCs w:val="23"/>
          <w:lang w:eastAsia="it-IT"/>
        </w:rPr>
      </w:pPr>
      <w:r>
        <w:rPr>
          <w:rFonts w:cs="Calibri"/>
          <w:color w:val="000000"/>
          <w:sz w:val="23"/>
          <w:szCs w:val="23"/>
          <w:lang w:eastAsia="it-IT"/>
        </w:rPr>
        <w:t>Scuola dell’infanzia ‘A. Frank’ di Panzano</w:t>
      </w:r>
      <w:r w:rsidR="00FC1BC6">
        <w:rPr>
          <w:rFonts w:cs="Calibri"/>
          <w:color w:val="000000"/>
          <w:sz w:val="23"/>
          <w:szCs w:val="23"/>
          <w:lang w:eastAsia="it-IT"/>
        </w:rPr>
        <w:t xml:space="preserve"> sez.1</w:t>
      </w:r>
    </w:p>
    <w:p w:rsidR="00FF3267" w:rsidRDefault="00FF3267" w:rsidP="00FF3267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709" w:firstLine="425"/>
        <w:rPr>
          <w:rFonts w:cs="Calibri"/>
          <w:color w:val="000000"/>
          <w:sz w:val="23"/>
          <w:szCs w:val="23"/>
          <w:lang w:eastAsia="it-IT"/>
        </w:rPr>
      </w:pPr>
      <w:r>
        <w:rPr>
          <w:rFonts w:cs="Calibri"/>
          <w:color w:val="000000"/>
          <w:sz w:val="23"/>
          <w:szCs w:val="23"/>
          <w:lang w:eastAsia="it-IT"/>
        </w:rPr>
        <w:t>Scuola dell’infanzia ‘Maggiolino’ di Gaggio</w:t>
      </w:r>
      <w:r w:rsidR="00FC1BC6">
        <w:rPr>
          <w:rFonts w:cs="Calibri"/>
          <w:color w:val="000000"/>
          <w:sz w:val="23"/>
          <w:szCs w:val="23"/>
          <w:lang w:eastAsia="it-IT"/>
        </w:rPr>
        <w:t xml:space="preserve"> sez.2</w:t>
      </w:r>
    </w:p>
    <w:p w:rsidR="00FF3267" w:rsidRDefault="00FF3267" w:rsidP="00FF3267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709" w:firstLine="425"/>
        <w:rPr>
          <w:rFonts w:cs="Calibri"/>
          <w:color w:val="000000"/>
          <w:sz w:val="23"/>
          <w:szCs w:val="23"/>
          <w:lang w:eastAsia="it-IT"/>
        </w:rPr>
      </w:pPr>
      <w:r>
        <w:rPr>
          <w:rFonts w:cs="Calibri"/>
          <w:color w:val="000000"/>
          <w:sz w:val="23"/>
          <w:szCs w:val="23"/>
          <w:lang w:eastAsia="it-IT"/>
        </w:rPr>
        <w:t>Scuola dell’infanzia ‘P. Picasso’ di Castelfranco E.</w:t>
      </w:r>
      <w:r w:rsidR="00FC1BC6">
        <w:rPr>
          <w:rFonts w:cs="Calibri"/>
          <w:color w:val="000000"/>
          <w:sz w:val="23"/>
          <w:szCs w:val="23"/>
          <w:lang w:eastAsia="it-IT"/>
        </w:rPr>
        <w:t xml:space="preserve"> sez. 4</w:t>
      </w:r>
    </w:p>
    <w:p w:rsidR="00FF3267" w:rsidRDefault="00FF3267" w:rsidP="00FF3267">
      <w:pPr>
        <w:autoSpaceDE w:val="0"/>
        <w:autoSpaceDN w:val="0"/>
        <w:adjustRightInd w:val="0"/>
        <w:ind w:left="709"/>
        <w:rPr>
          <w:rFonts w:cs="Calibri"/>
          <w:color w:val="000000"/>
          <w:sz w:val="23"/>
          <w:szCs w:val="23"/>
          <w:lang w:eastAsia="it-IT"/>
        </w:rPr>
      </w:pPr>
      <w:r>
        <w:rPr>
          <w:rFonts w:cs="Calibri"/>
          <w:color w:val="000000"/>
          <w:sz w:val="23"/>
          <w:szCs w:val="23"/>
          <w:lang w:eastAsia="it-IT"/>
        </w:rPr>
        <w:t xml:space="preserve">Informazioni sulle scuole sono reperibili nel sito dell’istituzione </w:t>
      </w:r>
      <w:hyperlink r:id="rId8" w:history="1">
        <w:r w:rsidRPr="0042222D">
          <w:rPr>
            <w:rStyle w:val="Collegamentoipertestuale"/>
            <w:rFonts w:cs="Calibri"/>
            <w:sz w:val="23"/>
            <w:szCs w:val="23"/>
            <w:lang w:eastAsia="it-IT"/>
          </w:rPr>
          <w:t>www.scuolemarconi.it</w:t>
        </w:r>
      </w:hyperlink>
    </w:p>
    <w:p w:rsidR="00FF3267" w:rsidRPr="00FF3267" w:rsidRDefault="00FF3267" w:rsidP="00FF3267">
      <w:pPr>
        <w:autoSpaceDE w:val="0"/>
        <w:autoSpaceDN w:val="0"/>
        <w:adjustRightInd w:val="0"/>
        <w:ind w:left="709"/>
        <w:rPr>
          <w:rFonts w:cs="Calibri"/>
          <w:color w:val="000000"/>
          <w:sz w:val="23"/>
          <w:szCs w:val="23"/>
          <w:lang w:eastAsia="it-IT"/>
        </w:rPr>
      </w:pPr>
      <w:r w:rsidRPr="00FF3267">
        <w:rPr>
          <w:rFonts w:cs="Calibri"/>
          <w:b/>
          <w:color w:val="000000"/>
          <w:sz w:val="23"/>
          <w:szCs w:val="23"/>
          <w:lang w:eastAsia="it-IT"/>
        </w:rPr>
        <w:t>Tempi</w:t>
      </w:r>
      <w:r>
        <w:rPr>
          <w:rFonts w:cs="Calibri"/>
          <w:color w:val="000000"/>
          <w:sz w:val="23"/>
          <w:szCs w:val="23"/>
          <w:lang w:eastAsia="it-IT"/>
        </w:rPr>
        <w:t>: intero anno scolastico, il numero di ore viene stabilito in base all’offerta economica presentata.</w:t>
      </w:r>
    </w:p>
    <w:p w:rsidR="00C631B2" w:rsidRPr="00297B52" w:rsidRDefault="00FF3267" w:rsidP="00297B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3"/>
          <w:szCs w:val="23"/>
          <w:lang w:eastAsia="it-IT"/>
        </w:rPr>
      </w:pPr>
      <w:r w:rsidRPr="00297B52">
        <w:rPr>
          <w:rFonts w:ascii="Calibri,Bold" w:hAnsi="Calibri,Bold" w:cs="Calibri,Bold"/>
          <w:b/>
          <w:bCs/>
          <w:color w:val="000000"/>
          <w:sz w:val="23"/>
          <w:szCs w:val="23"/>
          <w:lang w:eastAsia="it-IT"/>
        </w:rPr>
        <w:t>Requisiti previsti e criteri di aggiudicazione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0"/>
        <w:gridCol w:w="1874"/>
      </w:tblGrid>
      <w:tr w:rsidR="00C631B2" w:rsidTr="00C631B2">
        <w:tc>
          <w:tcPr>
            <w:tcW w:w="4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B2" w:rsidRDefault="00C631B2">
            <w:pPr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Descrizione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B2" w:rsidRDefault="00C631B2">
            <w:pPr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Punti </w:t>
            </w:r>
          </w:p>
        </w:tc>
      </w:tr>
      <w:tr w:rsidR="00C631B2" w:rsidTr="00C631B2">
        <w:tc>
          <w:tcPr>
            <w:tcW w:w="4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B2" w:rsidRDefault="00C631B2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Curricolo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B2" w:rsidRDefault="00C631B2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30  </w:t>
            </w:r>
            <w:proofErr w:type="spellStart"/>
            <w:r>
              <w:rPr>
                <w:rFonts w:cs="Arial"/>
                <w:szCs w:val="24"/>
              </w:rPr>
              <w:t>max</w:t>
            </w:r>
            <w:proofErr w:type="spellEnd"/>
          </w:p>
        </w:tc>
      </w:tr>
      <w:tr w:rsidR="00C631B2" w:rsidTr="00C631B2">
        <w:tc>
          <w:tcPr>
            <w:tcW w:w="4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B2" w:rsidRDefault="00C631B2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Costo orario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B2" w:rsidRDefault="00C631B2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30  </w:t>
            </w:r>
            <w:proofErr w:type="spellStart"/>
            <w:r>
              <w:rPr>
                <w:rFonts w:cs="Arial"/>
                <w:szCs w:val="24"/>
              </w:rPr>
              <w:t>max</w:t>
            </w:r>
            <w:proofErr w:type="spellEnd"/>
          </w:p>
        </w:tc>
      </w:tr>
      <w:tr w:rsidR="00C631B2" w:rsidTr="00C631B2">
        <w:tc>
          <w:tcPr>
            <w:tcW w:w="4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B2" w:rsidRDefault="00C631B2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Esperienze di sportello presso altri istituti scolastici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B2" w:rsidRDefault="00C631B2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15  </w:t>
            </w:r>
            <w:proofErr w:type="spellStart"/>
            <w:r>
              <w:rPr>
                <w:rFonts w:cs="Arial"/>
                <w:szCs w:val="24"/>
              </w:rPr>
              <w:t>max</w:t>
            </w:r>
            <w:proofErr w:type="spellEnd"/>
          </w:p>
        </w:tc>
      </w:tr>
      <w:tr w:rsidR="00C631B2" w:rsidTr="00C631B2">
        <w:tc>
          <w:tcPr>
            <w:tcW w:w="4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B2" w:rsidRDefault="00C631B2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Esperienze lavorative nel settore di pertinenza 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1B2" w:rsidRDefault="00C631B2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10  </w:t>
            </w:r>
            <w:proofErr w:type="spellStart"/>
            <w:r>
              <w:rPr>
                <w:rFonts w:cs="Arial"/>
                <w:szCs w:val="24"/>
              </w:rPr>
              <w:t>max</w:t>
            </w:r>
            <w:proofErr w:type="spellEnd"/>
          </w:p>
        </w:tc>
      </w:tr>
    </w:tbl>
    <w:p w:rsidR="00060294" w:rsidRPr="00297B52" w:rsidRDefault="00060294" w:rsidP="00297B52">
      <w:pPr>
        <w:autoSpaceDE w:val="0"/>
        <w:autoSpaceDN w:val="0"/>
        <w:adjustRightInd w:val="0"/>
        <w:rPr>
          <w:rFonts w:ascii="Calibri,Bold" w:hAnsi="Calibri,Bold" w:cs="Calibri,Bold"/>
          <w:bCs/>
          <w:color w:val="000000"/>
          <w:sz w:val="21"/>
          <w:szCs w:val="23"/>
          <w:lang w:eastAsia="it-IT"/>
        </w:rPr>
      </w:pPr>
      <w:r w:rsidRPr="00297B52">
        <w:rPr>
          <w:rFonts w:ascii="Calibri,Bold" w:hAnsi="Calibri,Bold" w:cs="Calibri,Bold"/>
          <w:bCs/>
          <w:color w:val="000000"/>
          <w:sz w:val="21"/>
          <w:szCs w:val="23"/>
          <w:lang w:eastAsia="it-IT"/>
        </w:rPr>
        <w:t>A parità di punteggio risulterà titolo preferenziale il minor costo per lo svolgimento dell’attività.</w:t>
      </w:r>
    </w:p>
    <w:p w:rsidR="00060294" w:rsidRPr="00297B52" w:rsidRDefault="00297B52" w:rsidP="00297B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3"/>
          <w:szCs w:val="23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3"/>
          <w:szCs w:val="23"/>
          <w:lang w:eastAsia="it-IT"/>
        </w:rPr>
        <w:t>D</w:t>
      </w:r>
      <w:r w:rsidRPr="00297B52">
        <w:rPr>
          <w:rFonts w:ascii="Calibri,Bold" w:hAnsi="Calibri,Bold" w:cs="Calibri,Bold"/>
          <w:b/>
          <w:bCs/>
          <w:color w:val="000000"/>
          <w:sz w:val="23"/>
          <w:szCs w:val="23"/>
          <w:lang w:eastAsia="it-IT"/>
        </w:rPr>
        <w:t>omanda di partecipazione</w:t>
      </w:r>
    </w:p>
    <w:p w:rsidR="00060294" w:rsidRDefault="00060294" w:rsidP="00060294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  <w:lang w:eastAsia="it-IT"/>
        </w:rPr>
      </w:pPr>
      <w:r>
        <w:rPr>
          <w:rFonts w:cs="Calibri"/>
          <w:color w:val="000000"/>
          <w:sz w:val="23"/>
          <w:szCs w:val="23"/>
          <w:lang w:eastAsia="it-IT"/>
        </w:rPr>
        <w:t>La domanda di partecipazione alla selezione deve essere redatta secondo lo schema allegato e</w:t>
      </w:r>
    </w:p>
    <w:p w:rsidR="00DB4063" w:rsidRDefault="00060294" w:rsidP="00297B52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  <w:lang w:eastAsia="it-IT"/>
        </w:rPr>
      </w:pPr>
      <w:r>
        <w:rPr>
          <w:rFonts w:cs="Calibri"/>
          <w:color w:val="000000"/>
          <w:sz w:val="23"/>
          <w:szCs w:val="23"/>
          <w:lang w:eastAsia="it-IT"/>
        </w:rPr>
        <w:t>deve essere indirizzata al Dirigente Scolastico dell’Istituto “</w:t>
      </w:r>
      <w:r w:rsidR="00297B52">
        <w:rPr>
          <w:rFonts w:cs="Calibri"/>
          <w:color w:val="000000"/>
          <w:sz w:val="23"/>
          <w:szCs w:val="23"/>
          <w:lang w:eastAsia="it-IT"/>
        </w:rPr>
        <w:t>G. Marconi</w:t>
      </w:r>
      <w:r>
        <w:rPr>
          <w:rFonts w:cs="Calibri"/>
          <w:color w:val="000000"/>
          <w:sz w:val="23"/>
          <w:szCs w:val="23"/>
          <w:lang w:eastAsia="it-IT"/>
        </w:rPr>
        <w:t xml:space="preserve">” </w:t>
      </w:r>
      <w:r w:rsidR="00297B52">
        <w:rPr>
          <w:rFonts w:cs="Calibri"/>
          <w:color w:val="000000"/>
          <w:sz w:val="23"/>
          <w:szCs w:val="23"/>
          <w:lang w:eastAsia="it-IT"/>
        </w:rPr>
        <w:t>Via Marconi1, 41013 Castelfranco Emilia</w:t>
      </w:r>
      <w:r>
        <w:rPr>
          <w:rFonts w:cs="Calibri"/>
          <w:color w:val="000000"/>
          <w:sz w:val="23"/>
          <w:szCs w:val="23"/>
          <w:lang w:eastAsia="it-IT"/>
        </w:rPr>
        <w:t xml:space="preserve">, </w:t>
      </w:r>
      <w:r w:rsidR="00297B52">
        <w:rPr>
          <w:rFonts w:cs="Calibri"/>
          <w:color w:val="000000"/>
          <w:sz w:val="23"/>
          <w:szCs w:val="23"/>
          <w:lang w:eastAsia="it-IT"/>
        </w:rPr>
        <w:t xml:space="preserve">o tramite mail </w:t>
      </w:r>
      <w:r w:rsidR="00DB4063">
        <w:rPr>
          <w:rFonts w:cs="Calibri"/>
          <w:color w:val="000000"/>
          <w:sz w:val="23"/>
          <w:szCs w:val="23"/>
          <w:lang w:eastAsia="it-IT"/>
        </w:rPr>
        <w:t xml:space="preserve">all’indirizzo </w:t>
      </w:r>
      <w:hyperlink r:id="rId9" w:history="1">
        <w:r w:rsidR="00DB4063" w:rsidRPr="0042222D">
          <w:rPr>
            <w:rStyle w:val="Collegamentoipertestuale"/>
            <w:rFonts w:cs="Calibri"/>
            <w:sz w:val="23"/>
            <w:szCs w:val="23"/>
            <w:lang w:eastAsia="it-IT"/>
          </w:rPr>
          <w:t>moic825001@istruzione.it</w:t>
        </w:r>
      </w:hyperlink>
    </w:p>
    <w:p w:rsidR="00060294" w:rsidRPr="00297B52" w:rsidRDefault="00C631B2" w:rsidP="00060294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0000"/>
          <w:sz w:val="22"/>
          <w:lang w:eastAsia="it-IT"/>
        </w:rPr>
      </w:pPr>
      <w:r>
        <w:rPr>
          <w:rFonts w:asciiTheme="minorHAnsi" w:hAnsiTheme="minorHAnsi" w:cs="Calibri,Bold"/>
          <w:b/>
          <w:bCs/>
          <w:color w:val="000000"/>
          <w:sz w:val="22"/>
          <w:lang w:eastAsia="it-IT"/>
        </w:rPr>
        <w:t xml:space="preserve">entro </w:t>
      </w:r>
      <w:r w:rsidR="007449CD">
        <w:rPr>
          <w:rFonts w:asciiTheme="minorHAnsi" w:hAnsiTheme="minorHAnsi" w:cs="Calibri,Bold"/>
          <w:b/>
          <w:bCs/>
          <w:color w:val="000000"/>
          <w:sz w:val="22"/>
          <w:lang w:eastAsia="it-IT"/>
        </w:rPr>
        <w:t xml:space="preserve">il </w:t>
      </w:r>
      <w:bookmarkStart w:id="0" w:name="_GoBack"/>
      <w:bookmarkEnd w:id="0"/>
      <w:r w:rsidR="00FC1BC6">
        <w:rPr>
          <w:rFonts w:asciiTheme="minorHAnsi" w:hAnsiTheme="minorHAnsi" w:cs="Calibri,Bold"/>
          <w:b/>
          <w:bCs/>
          <w:color w:val="000000"/>
          <w:sz w:val="22"/>
          <w:lang w:eastAsia="it-IT"/>
        </w:rPr>
        <w:t>7</w:t>
      </w:r>
      <w:r>
        <w:rPr>
          <w:rFonts w:asciiTheme="minorHAnsi" w:hAnsiTheme="minorHAnsi" w:cs="Calibri,Bold"/>
          <w:b/>
          <w:bCs/>
          <w:color w:val="000000"/>
          <w:sz w:val="22"/>
          <w:lang w:eastAsia="it-IT"/>
        </w:rPr>
        <w:t xml:space="preserve"> ottobre 2014 </w:t>
      </w:r>
      <w:r w:rsidR="00297B52">
        <w:rPr>
          <w:rFonts w:asciiTheme="minorHAnsi" w:hAnsiTheme="minorHAnsi" w:cs="Calibri,Bold"/>
          <w:b/>
          <w:bCs/>
          <w:color w:val="000000"/>
          <w:sz w:val="22"/>
          <w:lang w:eastAsia="it-IT"/>
        </w:rPr>
        <w:t>con</w:t>
      </w:r>
      <w:r w:rsidR="00060294" w:rsidRPr="00297B52">
        <w:rPr>
          <w:rFonts w:asciiTheme="minorHAnsi" w:hAnsiTheme="minorHAnsi" w:cs="Calibri,Bold"/>
          <w:b/>
          <w:bCs/>
          <w:color w:val="000000"/>
          <w:sz w:val="22"/>
          <w:lang w:eastAsia="it-IT"/>
        </w:rPr>
        <w:t xml:space="preserve"> l</w:t>
      </w:r>
      <w:r w:rsidR="00297B52">
        <w:rPr>
          <w:rFonts w:asciiTheme="minorHAnsi" w:hAnsiTheme="minorHAnsi" w:cs="Calibri,Bold"/>
          <w:b/>
          <w:bCs/>
          <w:color w:val="000000"/>
          <w:sz w:val="22"/>
          <w:lang w:eastAsia="it-IT"/>
        </w:rPr>
        <w:t>a</w:t>
      </w:r>
      <w:r w:rsidR="00060294" w:rsidRPr="00297B52">
        <w:rPr>
          <w:rFonts w:asciiTheme="minorHAnsi" w:hAnsiTheme="minorHAnsi" w:cs="Calibri,Bold"/>
          <w:b/>
          <w:bCs/>
          <w:color w:val="000000"/>
          <w:sz w:val="22"/>
          <w:lang w:eastAsia="it-IT"/>
        </w:rPr>
        <w:t xml:space="preserve"> seguent</w:t>
      </w:r>
      <w:r w:rsidR="00297B52">
        <w:rPr>
          <w:rFonts w:asciiTheme="minorHAnsi" w:hAnsiTheme="minorHAnsi" w:cs="Calibri,Bold"/>
          <w:b/>
          <w:bCs/>
          <w:color w:val="000000"/>
          <w:sz w:val="22"/>
          <w:lang w:eastAsia="it-IT"/>
        </w:rPr>
        <w:t>e</w:t>
      </w:r>
      <w:r w:rsidR="00060294" w:rsidRPr="00297B52">
        <w:rPr>
          <w:rFonts w:asciiTheme="minorHAnsi" w:hAnsiTheme="minorHAnsi" w:cs="Calibri,Bold"/>
          <w:b/>
          <w:bCs/>
          <w:color w:val="000000"/>
          <w:sz w:val="22"/>
          <w:lang w:eastAsia="it-IT"/>
        </w:rPr>
        <w:t xml:space="preserve"> dicitur</w:t>
      </w:r>
      <w:r w:rsidR="00297B52">
        <w:rPr>
          <w:rFonts w:asciiTheme="minorHAnsi" w:hAnsiTheme="minorHAnsi" w:cs="Calibri,Bold"/>
          <w:b/>
          <w:bCs/>
          <w:color w:val="000000"/>
          <w:sz w:val="22"/>
          <w:lang w:eastAsia="it-IT"/>
        </w:rPr>
        <w:t>a</w:t>
      </w:r>
      <w:r w:rsidR="00060294" w:rsidRPr="00297B52">
        <w:rPr>
          <w:rFonts w:asciiTheme="minorHAnsi" w:hAnsiTheme="minorHAnsi" w:cs="Calibri,Bold"/>
          <w:b/>
          <w:bCs/>
          <w:color w:val="000000"/>
          <w:sz w:val="22"/>
          <w:lang w:eastAsia="it-IT"/>
        </w:rPr>
        <w:t>:</w:t>
      </w:r>
    </w:p>
    <w:p w:rsidR="00060294" w:rsidRPr="00297B52" w:rsidRDefault="00060294" w:rsidP="00060294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0000"/>
          <w:sz w:val="22"/>
          <w:lang w:eastAsia="it-IT"/>
        </w:rPr>
      </w:pPr>
      <w:r w:rsidRPr="00297B52">
        <w:rPr>
          <w:rFonts w:asciiTheme="minorHAnsi" w:hAnsiTheme="minorHAnsi" w:cs="Symbol"/>
          <w:color w:val="000000"/>
          <w:sz w:val="22"/>
          <w:lang w:eastAsia="it-IT"/>
        </w:rPr>
        <w:t xml:space="preserve">• </w:t>
      </w:r>
      <w:r w:rsidR="00297B52">
        <w:rPr>
          <w:rFonts w:asciiTheme="minorHAnsi" w:hAnsiTheme="minorHAnsi" w:cs="Symbol"/>
          <w:color w:val="000000"/>
          <w:sz w:val="22"/>
          <w:lang w:eastAsia="it-IT"/>
        </w:rPr>
        <w:t>B</w:t>
      </w:r>
      <w:r w:rsidRPr="00297B52">
        <w:rPr>
          <w:rFonts w:asciiTheme="minorHAnsi" w:hAnsiTheme="minorHAnsi" w:cs="Calibri,Bold"/>
          <w:b/>
          <w:bCs/>
          <w:color w:val="000000"/>
          <w:sz w:val="22"/>
          <w:lang w:eastAsia="it-IT"/>
        </w:rPr>
        <w:t xml:space="preserve">ando </w:t>
      </w:r>
      <w:r w:rsidR="00297B52">
        <w:rPr>
          <w:rFonts w:asciiTheme="minorHAnsi" w:hAnsiTheme="minorHAnsi" w:cs="Calibri,Bold"/>
          <w:b/>
          <w:bCs/>
          <w:color w:val="000000"/>
          <w:sz w:val="22"/>
          <w:lang w:eastAsia="it-IT"/>
        </w:rPr>
        <w:t>sportello d’ascolto scuola dell’infanzia 2014 - 2015</w:t>
      </w:r>
    </w:p>
    <w:p w:rsidR="00060294" w:rsidRPr="00297B52" w:rsidRDefault="00060294" w:rsidP="00060294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0000"/>
          <w:sz w:val="22"/>
          <w:lang w:eastAsia="it-IT"/>
        </w:rPr>
      </w:pPr>
      <w:r w:rsidRPr="00297B52">
        <w:rPr>
          <w:rFonts w:asciiTheme="minorHAnsi" w:hAnsiTheme="minorHAnsi" w:cs="Calibri,Bold"/>
          <w:b/>
          <w:bCs/>
          <w:color w:val="000000"/>
          <w:sz w:val="22"/>
          <w:lang w:eastAsia="it-IT"/>
        </w:rPr>
        <w:t>Alla domanda devono essere allegati:</w:t>
      </w:r>
    </w:p>
    <w:p w:rsidR="00060294" w:rsidRPr="00297B52" w:rsidRDefault="00060294" w:rsidP="00060294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0000"/>
          <w:sz w:val="22"/>
          <w:lang w:eastAsia="it-IT"/>
        </w:rPr>
      </w:pPr>
      <w:r w:rsidRPr="00297B52">
        <w:rPr>
          <w:rFonts w:asciiTheme="minorHAnsi" w:hAnsiTheme="minorHAnsi" w:cs="Symbol"/>
          <w:color w:val="000000"/>
          <w:sz w:val="22"/>
          <w:lang w:eastAsia="it-IT"/>
        </w:rPr>
        <w:t xml:space="preserve">• </w:t>
      </w:r>
      <w:r w:rsidRPr="00297B52">
        <w:rPr>
          <w:rFonts w:asciiTheme="minorHAnsi" w:hAnsiTheme="minorHAnsi" w:cs="Calibri,Bold"/>
          <w:b/>
          <w:bCs/>
          <w:color w:val="000000"/>
          <w:sz w:val="22"/>
          <w:lang w:eastAsia="it-IT"/>
        </w:rPr>
        <w:t>copia di un valido documento di riconoscimento</w:t>
      </w:r>
    </w:p>
    <w:p w:rsidR="00060294" w:rsidRPr="00297B52" w:rsidRDefault="00060294" w:rsidP="00060294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0000"/>
          <w:sz w:val="22"/>
          <w:lang w:eastAsia="it-IT"/>
        </w:rPr>
      </w:pPr>
      <w:r w:rsidRPr="00297B52">
        <w:rPr>
          <w:rFonts w:asciiTheme="minorHAnsi" w:hAnsiTheme="minorHAnsi" w:cs="Symbol"/>
          <w:color w:val="000000"/>
          <w:sz w:val="22"/>
          <w:lang w:eastAsia="it-IT"/>
        </w:rPr>
        <w:t xml:space="preserve">• </w:t>
      </w:r>
      <w:r w:rsidRPr="00297B52">
        <w:rPr>
          <w:rFonts w:asciiTheme="minorHAnsi" w:hAnsiTheme="minorHAnsi" w:cs="Calibri,Bold"/>
          <w:b/>
          <w:bCs/>
          <w:color w:val="000000"/>
          <w:sz w:val="22"/>
          <w:lang w:eastAsia="it-IT"/>
        </w:rPr>
        <w:t>copia del codice fiscale</w:t>
      </w:r>
    </w:p>
    <w:p w:rsidR="00060294" w:rsidRPr="00297B52" w:rsidRDefault="00060294" w:rsidP="00060294">
      <w:pPr>
        <w:autoSpaceDE w:val="0"/>
        <w:autoSpaceDN w:val="0"/>
        <w:adjustRightInd w:val="0"/>
        <w:rPr>
          <w:rFonts w:asciiTheme="minorHAnsi" w:hAnsiTheme="minorHAnsi" w:cs="Calibri,BoldItalic"/>
          <w:b/>
          <w:bCs/>
          <w:i/>
          <w:iCs/>
          <w:color w:val="000000"/>
          <w:sz w:val="22"/>
          <w:lang w:eastAsia="it-IT"/>
        </w:rPr>
      </w:pPr>
      <w:r w:rsidRPr="00297B52">
        <w:rPr>
          <w:rFonts w:asciiTheme="minorHAnsi" w:hAnsiTheme="minorHAnsi" w:cs="Symbol"/>
          <w:color w:val="000000"/>
          <w:sz w:val="22"/>
          <w:lang w:eastAsia="it-IT"/>
        </w:rPr>
        <w:t xml:space="preserve">• </w:t>
      </w:r>
      <w:r w:rsidR="00297B52" w:rsidRPr="00297B52">
        <w:rPr>
          <w:rFonts w:asciiTheme="minorHAnsi" w:hAnsiTheme="minorHAnsi" w:cs="Calibri,BoldItalic"/>
          <w:b/>
          <w:bCs/>
          <w:iCs/>
          <w:color w:val="000000"/>
          <w:sz w:val="22"/>
          <w:lang w:eastAsia="it-IT"/>
        </w:rPr>
        <w:t>il curriculum vita, in formato europeo</w:t>
      </w:r>
    </w:p>
    <w:p w:rsidR="00060294" w:rsidRDefault="00060294" w:rsidP="00297B52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  <w:lang w:eastAsia="it-IT"/>
        </w:rPr>
      </w:pPr>
      <w:r>
        <w:rPr>
          <w:rFonts w:cs="Calibri"/>
          <w:color w:val="000000"/>
          <w:sz w:val="23"/>
          <w:szCs w:val="23"/>
          <w:lang w:eastAsia="it-IT"/>
        </w:rPr>
        <w:t>Non saranno in alcun modo presi in</w:t>
      </w:r>
      <w:r w:rsidR="00FF3267">
        <w:rPr>
          <w:rFonts w:cs="Calibri"/>
          <w:color w:val="000000"/>
          <w:sz w:val="23"/>
          <w:szCs w:val="23"/>
          <w:lang w:eastAsia="it-IT"/>
        </w:rPr>
        <w:t xml:space="preserve"> </w:t>
      </w:r>
      <w:r>
        <w:rPr>
          <w:rFonts w:cs="Calibri"/>
          <w:color w:val="000000"/>
          <w:sz w:val="23"/>
          <w:szCs w:val="23"/>
          <w:lang w:eastAsia="it-IT"/>
        </w:rPr>
        <w:t xml:space="preserve">considerazione i plichi </w:t>
      </w:r>
      <w:r w:rsidR="00297B52">
        <w:rPr>
          <w:rFonts w:cs="Calibri"/>
          <w:color w:val="000000"/>
          <w:sz w:val="23"/>
          <w:szCs w:val="23"/>
          <w:lang w:eastAsia="it-IT"/>
        </w:rPr>
        <w:t xml:space="preserve">o mail </w:t>
      </w:r>
      <w:r>
        <w:rPr>
          <w:rFonts w:cs="Calibri"/>
          <w:color w:val="000000"/>
          <w:sz w:val="23"/>
          <w:szCs w:val="23"/>
          <w:lang w:eastAsia="it-IT"/>
        </w:rPr>
        <w:t>pervenuti oltre il suddetto termine perentorio, anche indipendentemente</w:t>
      </w:r>
      <w:r w:rsidR="00FF3267">
        <w:rPr>
          <w:rFonts w:cs="Calibri"/>
          <w:color w:val="000000"/>
          <w:sz w:val="23"/>
          <w:szCs w:val="23"/>
          <w:lang w:eastAsia="it-IT"/>
        </w:rPr>
        <w:t xml:space="preserve"> </w:t>
      </w:r>
      <w:r>
        <w:rPr>
          <w:rFonts w:cs="Calibri"/>
          <w:color w:val="000000"/>
          <w:sz w:val="23"/>
          <w:szCs w:val="23"/>
          <w:lang w:eastAsia="it-IT"/>
        </w:rPr>
        <w:t xml:space="preserve">dalla volontà del concorrente ed anche se spediti prima del termine medesimo. </w:t>
      </w:r>
    </w:p>
    <w:p w:rsidR="00060294" w:rsidRDefault="00060294" w:rsidP="00FF3267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sz w:val="23"/>
          <w:szCs w:val="23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3"/>
          <w:szCs w:val="23"/>
          <w:lang w:eastAsia="it-IT"/>
        </w:rPr>
        <w:t xml:space="preserve">6. </w:t>
      </w:r>
      <w:r w:rsidR="00297B52">
        <w:rPr>
          <w:rFonts w:ascii="Calibri,Bold" w:hAnsi="Calibri,Bold" w:cs="Calibri,Bold"/>
          <w:b/>
          <w:bCs/>
          <w:color w:val="000000"/>
          <w:sz w:val="23"/>
          <w:szCs w:val="23"/>
          <w:lang w:eastAsia="it-IT"/>
        </w:rPr>
        <w:t>Procedura di aggiudicazione</w:t>
      </w:r>
    </w:p>
    <w:p w:rsidR="00060294" w:rsidRDefault="00060294" w:rsidP="00FF3267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  <w:lang w:eastAsia="it-IT"/>
        </w:rPr>
      </w:pPr>
      <w:r>
        <w:rPr>
          <w:rFonts w:cs="Calibri"/>
          <w:color w:val="000000"/>
          <w:sz w:val="23"/>
          <w:szCs w:val="23"/>
          <w:lang w:eastAsia="it-IT"/>
        </w:rPr>
        <w:t>La commissione preposta provvederà alla valutazione comparativa delle domande presentate,</w:t>
      </w:r>
      <w:r w:rsidR="00FF3267">
        <w:rPr>
          <w:rFonts w:cs="Calibri"/>
          <w:color w:val="000000"/>
          <w:sz w:val="23"/>
          <w:szCs w:val="23"/>
          <w:lang w:eastAsia="it-IT"/>
        </w:rPr>
        <w:t xml:space="preserve"> </w:t>
      </w:r>
      <w:r>
        <w:rPr>
          <w:rFonts w:cs="Calibri"/>
          <w:color w:val="000000"/>
          <w:sz w:val="23"/>
          <w:szCs w:val="23"/>
          <w:lang w:eastAsia="it-IT"/>
        </w:rPr>
        <w:t xml:space="preserve">sulla base dei criteri di cui al punto </w:t>
      </w:r>
      <w:r w:rsidR="00297B52">
        <w:rPr>
          <w:rFonts w:cs="Calibri"/>
          <w:color w:val="000000"/>
          <w:sz w:val="23"/>
          <w:szCs w:val="23"/>
          <w:lang w:eastAsia="it-IT"/>
        </w:rPr>
        <w:t>2</w:t>
      </w:r>
      <w:r>
        <w:rPr>
          <w:rFonts w:cs="Calibri"/>
          <w:color w:val="000000"/>
          <w:sz w:val="23"/>
          <w:szCs w:val="23"/>
          <w:lang w:eastAsia="it-IT"/>
        </w:rPr>
        <w:t>, l’amministrazione appaltante procederà all’aggiudicazione anche in presenza di una sola</w:t>
      </w:r>
      <w:r w:rsidR="00FF3267">
        <w:rPr>
          <w:rFonts w:cs="Calibri"/>
          <w:color w:val="000000"/>
          <w:sz w:val="23"/>
          <w:szCs w:val="23"/>
          <w:lang w:eastAsia="it-IT"/>
        </w:rPr>
        <w:t xml:space="preserve"> </w:t>
      </w:r>
      <w:r>
        <w:rPr>
          <w:rFonts w:cs="Calibri"/>
          <w:color w:val="000000"/>
          <w:sz w:val="23"/>
          <w:szCs w:val="23"/>
          <w:lang w:eastAsia="it-IT"/>
        </w:rPr>
        <w:t>offerta ritenuta valida a insindacabile giudizio dell’amministrazione stessa</w:t>
      </w:r>
      <w:r w:rsidR="00297B52">
        <w:rPr>
          <w:rFonts w:cs="Calibri"/>
          <w:color w:val="000000"/>
          <w:sz w:val="23"/>
          <w:szCs w:val="23"/>
          <w:lang w:eastAsia="it-IT"/>
        </w:rPr>
        <w:t>.</w:t>
      </w:r>
    </w:p>
    <w:p w:rsidR="00060294" w:rsidRDefault="00060294" w:rsidP="00FF3267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  <w:lang w:eastAsia="it-IT"/>
        </w:rPr>
      </w:pPr>
      <w:r>
        <w:rPr>
          <w:rFonts w:ascii="Times-Roman" w:hAnsi="Times-Roman" w:cs="Times-Roman"/>
          <w:color w:val="000000"/>
          <w:sz w:val="23"/>
          <w:szCs w:val="23"/>
          <w:lang w:eastAsia="it-IT"/>
        </w:rPr>
        <w:t xml:space="preserve">- </w:t>
      </w:r>
      <w:r>
        <w:rPr>
          <w:rFonts w:cs="Calibri"/>
          <w:color w:val="000000"/>
          <w:sz w:val="23"/>
          <w:szCs w:val="23"/>
          <w:lang w:eastAsia="it-IT"/>
        </w:rPr>
        <w:t>l’Istituto ricorrerà alla trattativa privata qualora la presente gara andasse deserta;</w:t>
      </w:r>
    </w:p>
    <w:p w:rsidR="00060294" w:rsidRDefault="00060294" w:rsidP="00060294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3"/>
          <w:szCs w:val="23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3"/>
          <w:szCs w:val="23"/>
          <w:lang w:eastAsia="it-IT"/>
        </w:rPr>
        <w:t xml:space="preserve">8. </w:t>
      </w:r>
      <w:r w:rsidR="00297B52">
        <w:rPr>
          <w:rFonts w:ascii="Calibri,Bold" w:hAnsi="Calibri,Bold" w:cs="Calibri,Bold"/>
          <w:b/>
          <w:bCs/>
          <w:color w:val="000000"/>
          <w:sz w:val="23"/>
          <w:szCs w:val="23"/>
          <w:lang w:eastAsia="it-IT"/>
        </w:rPr>
        <w:t>Trattamento dei dati personali</w:t>
      </w:r>
    </w:p>
    <w:p w:rsidR="00060294" w:rsidRDefault="00060294" w:rsidP="00060294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  <w:lang w:eastAsia="it-IT"/>
        </w:rPr>
      </w:pPr>
      <w:r>
        <w:rPr>
          <w:rFonts w:cs="Calibri"/>
          <w:color w:val="000000"/>
          <w:sz w:val="23"/>
          <w:szCs w:val="23"/>
          <w:lang w:eastAsia="it-IT"/>
        </w:rPr>
        <w:t xml:space="preserve">Ai sensi dell’art. 13 </w:t>
      </w:r>
      <w:proofErr w:type="spellStart"/>
      <w:r>
        <w:rPr>
          <w:rFonts w:cs="Calibri"/>
          <w:color w:val="000000"/>
          <w:sz w:val="23"/>
          <w:szCs w:val="23"/>
          <w:lang w:eastAsia="it-IT"/>
        </w:rPr>
        <w:t>D.Lgs.</w:t>
      </w:r>
      <w:proofErr w:type="spellEnd"/>
      <w:r>
        <w:rPr>
          <w:rFonts w:cs="Calibri"/>
          <w:color w:val="000000"/>
          <w:sz w:val="23"/>
          <w:szCs w:val="23"/>
          <w:lang w:eastAsia="it-IT"/>
        </w:rPr>
        <w:t xml:space="preserve"> 196/03 si informa che:</w:t>
      </w:r>
    </w:p>
    <w:p w:rsidR="00060294" w:rsidRDefault="00060294" w:rsidP="00060294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  <w:lang w:eastAsia="it-IT"/>
        </w:rPr>
      </w:pPr>
      <w:r>
        <w:rPr>
          <w:rFonts w:cs="Calibri"/>
          <w:color w:val="000000"/>
          <w:sz w:val="23"/>
          <w:szCs w:val="23"/>
          <w:lang w:eastAsia="it-IT"/>
        </w:rPr>
        <w:t>a. Le finalità a cui sono destinati i dati raccolti e le modalità di trattamento ineriscono alla</w:t>
      </w:r>
      <w:r w:rsidR="00FF3267">
        <w:rPr>
          <w:rFonts w:cs="Calibri"/>
          <w:color w:val="000000"/>
          <w:sz w:val="23"/>
          <w:szCs w:val="23"/>
          <w:lang w:eastAsia="it-IT"/>
        </w:rPr>
        <w:t xml:space="preserve"> </w:t>
      </w:r>
      <w:r>
        <w:rPr>
          <w:rFonts w:cs="Calibri"/>
          <w:color w:val="000000"/>
          <w:sz w:val="23"/>
          <w:szCs w:val="23"/>
          <w:lang w:eastAsia="it-IT"/>
        </w:rPr>
        <w:t>procedura di quanto oggetto della presente richiesta di offerta, nella piena tutela dei diritti</w:t>
      </w:r>
      <w:r w:rsidR="00FF3267">
        <w:rPr>
          <w:rFonts w:cs="Calibri"/>
          <w:color w:val="000000"/>
          <w:sz w:val="23"/>
          <w:szCs w:val="23"/>
          <w:lang w:eastAsia="it-IT"/>
        </w:rPr>
        <w:t xml:space="preserve"> </w:t>
      </w:r>
      <w:r>
        <w:rPr>
          <w:rFonts w:cs="Calibri"/>
          <w:color w:val="000000"/>
          <w:sz w:val="23"/>
          <w:szCs w:val="23"/>
          <w:lang w:eastAsia="it-IT"/>
        </w:rPr>
        <w:t>dei concorrenti e della loro riservatezza.</w:t>
      </w:r>
    </w:p>
    <w:p w:rsidR="00060294" w:rsidRDefault="00060294" w:rsidP="00060294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  <w:lang w:eastAsia="it-IT"/>
        </w:rPr>
      </w:pPr>
      <w:r>
        <w:rPr>
          <w:rFonts w:cs="Calibri"/>
          <w:color w:val="000000"/>
          <w:sz w:val="23"/>
          <w:szCs w:val="23"/>
          <w:lang w:eastAsia="it-IT"/>
        </w:rPr>
        <w:t>b. Titolare del trattamento dei dati è il Dirigente Scolastico.</w:t>
      </w:r>
    </w:p>
    <w:p w:rsidR="00FC1BC6" w:rsidRDefault="00FC1BC6" w:rsidP="00FF3267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  <w:lang w:eastAsia="it-IT"/>
        </w:rPr>
      </w:pPr>
    </w:p>
    <w:p w:rsidR="00FC1BC6" w:rsidRDefault="00FC1BC6" w:rsidP="00FF3267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  <w:lang w:eastAsia="it-IT"/>
        </w:rPr>
      </w:pPr>
    </w:p>
    <w:p w:rsidR="00FC1BC6" w:rsidRDefault="00FC1BC6" w:rsidP="00FF3267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  <w:lang w:eastAsia="it-IT"/>
        </w:rPr>
      </w:pPr>
    </w:p>
    <w:p w:rsidR="00FC1BC6" w:rsidRDefault="00FC1BC6" w:rsidP="00FF3267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  <w:lang w:eastAsia="it-IT"/>
        </w:rPr>
      </w:pPr>
    </w:p>
    <w:p w:rsidR="00FC1BC6" w:rsidRDefault="00FC1BC6" w:rsidP="00FF3267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  <w:lang w:eastAsia="it-IT"/>
        </w:rPr>
      </w:pPr>
    </w:p>
    <w:p w:rsidR="00FC1BC6" w:rsidRDefault="00FC1BC6" w:rsidP="00FF3267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  <w:lang w:eastAsia="it-IT"/>
        </w:rPr>
      </w:pPr>
    </w:p>
    <w:p w:rsidR="00060294" w:rsidRDefault="00060294" w:rsidP="00FF3267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  <w:lang w:eastAsia="it-IT"/>
        </w:rPr>
      </w:pPr>
      <w:r>
        <w:rPr>
          <w:rFonts w:cs="Calibri"/>
          <w:color w:val="000000"/>
          <w:sz w:val="23"/>
          <w:szCs w:val="23"/>
          <w:lang w:eastAsia="it-IT"/>
        </w:rPr>
        <w:lastRenderedPageBreak/>
        <w:t>c. Incaricati del trattamento dei dati sono il Direttore dei Servizi Generali e Amministrativi e</w:t>
      </w:r>
      <w:r w:rsidR="00FF3267">
        <w:rPr>
          <w:rFonts w:cs="Calibri"/>
          <w:color w:val="000000"/>
          <w:sz w:val="23"/>
          <w:szCs w:val="23"/>
          <w:lang w:eastAsia="it-IT"/>
        </w:rPr>
        <w:t xml:space="preserve"> </w:t>
      </w:r>
      <w:r>
        <w:rPr>
          <w:rFonts w:cs="Calibri"/>
          <w:color w:val="000000"/>
          <w:sz w:val="23"/>
          <w:szCs w:val="23"/>
          <w:lang w:eastAsia="it-IT"/>
        </w:rPr>
        <w:t xml:space="preserve">gli </w:t>
      </w:r>
      <w:r w:rsidR="00FF3267">
        <w:rPr>
          <w:rFonts w:cs="Calibri"/>
          <w:color w:val="000000"/>
          <w:sz w:val="23"/>
          <w:szCs w:val="23"/>
          <w:lang w:eastAsia="it-IT"/>
        </w:rPr>
        <w:t>a</w:t>
      </w:r>
      <w:r>
        <w:rPr>
          <w:rFonts w:cs="Calibri"/>
          <w:color w:val="000000"/>
          <w:sz w:val="23"/>
          <w:szCs w:val="23"/>
          <w:lang w:eastAsia="it-IT"/>
        </w:rPr>
        <w:t>ssistenti Amministrativi, oltre ai soggetti componenti della Commissione Tecnica.</w:t>
      </w:r>
    </w:p>
    <w:p w:rsidR="00060294" w:rsidRDefault="00060294" w:rsidP="00060294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  <w:lang w:eastAsia="it-IT"/>
        </w:rPr>
      </w:pPr>
      <w:r>
        <w:rPr>
          <w:rFonts w:cs="Calibri"/>
          <w:color w:val="000000"/>
          <w:sz w:val="23"/>
          <w:szCs w:val="23"/>
          <w:lang w:eastAsia="it-IT"/>
        </w:rPr>
        <w:t xml:space="preserve">d. I diritti dei soggetti interessati sono quelli di cui all’art. 7 del D. </w:t>
      </w:r>
      <w:proofErr w:type="spellStart"/>
      <w:r>
        <w:rPr>
          <w:rFonts w:cs="Calibri"/>
          <w:color w:val="000000"/>
          <w:sz w:val="23"/>
          <w:szCs w:val="23"/>
          <w:lang w:eastAsia="it-IT"/>
        </w:rPr>
        <w:t>Lgs</w:t>
      </w:r>
      <w:proofErr w:type="spellEnd"/>
      <w:r>
        <w:rPr>
          <w:rFonts w:cs="Calibri"/>
          <w:color w:val="000000"/>
          <w:sz w:val="23"/>
          <w:szCs w:val="23"/>
          <w:lang w:eastAsia="it-IT"/>
        </w:rPr>
        <w:t>. 196/03.</w:t>
      </w:r>
    </w:p>
    <w:p w:rsidR="00060294" w:rsidRDefault="00060294" w:rsidP="00060294">
      <w:pPr>
        <w:autoSpaceDE w:val="0"/>
        <w:autoSpaceDN w:val="0"/>
        <w:adjustRightInd w:val="0"/>
        <w:rPr>
          <w:rFonts w:cs="Calibri"/>
          <w:color w:val="0000FF"/>
          <w:sz w:val="23"/>
          <w:szCs w:val="23"/>
          <w:lang w:eastAsia="it-IT"/>
        </w:rPr>
      </w:pPr>
      <w:r>
        <w:rPr>
          <w:rFonts w:cs="Calibri"/>
          <w:color w:val="000000"/>
          <w:sz w:val="23"/>
          <w:szCs w:val="23"/>
          <w:lang w:eastAsia="it-IT"/>
        </w:rPr>
        <w:t xml:space="preserve">Il presente avviso è pubblicato sul sito internet della scuola </w:t>
      </w:r>
      <w:r>
        <w:rPr>
          <w:rFonts w:cs="Calibri"/>
          <w:color w:val="0000FF"/>
          <w:sz w:val="23"/>
          <w:szCs w:val="23"/>
          <w:lang w:eastAsia="it-IT"/>
        </w:rPr>
        <w:t>www.</w:t>
      </w:r>
      <w:r w:rsidR="00297B52">
        <w:rPr>
          <w:rFonts w:cs="Calibri"/>
          <w:color w:val="0000FF"/>
          <w:sz w:val="23"/>
          <w:szCs w:val="23"/>
          <w:lang w:eastAsia="it-IT"/>
        </w:rPr>
        <w:t>scuolemarconi.it</w:t>
      </w:r>
    </w:p>
    <w:p w:rsidR="00297B52" w:rsidRDefault="00297B52" w:rsidP="006C16E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Il Dirigente Scolastico </w:t>
      </w:r>
    </w:p>
    <w:p w:rsidR="00297B52" w:rsidRDefault="00297B52" w:rsidP="00CB7044">
      <w:pPr>
        <w:tabs>
          <w:tab w:val="left" w:pos="6300"/>
        </w:tabs>
        <w:jc w:val="right"/>
        <w:rPr>
          <w:sz w:val="23"/>
          <w:szCs w:val="23"/>
        </w:rPr>
      </w:pPr>
      <w:r w:rsidRPr="006C16E2">
        <w:rPr>
          <w:sz w:val="23"/>
          <w:szCs w:val="23"/>
        </w:rPr>
        <w:t xml:space="preserve">Vilma </w:t>
      </w:r>
      <w:proofErr w:type="spellStart"/>
      <w:r w:rsidRPr="006C16E2">
        <w:rPr>
          <w:sz w:val="23"/>
          <w:szCs w:val="23"/>
        </w:rPr>
        <w:t>Baraccani</w:t>
      </w:r>
      <w:proofErr w:type="spellEnd"/>
    </w:p>
    <w:p w:rsidR="00060294" w:rsidRDefault="00060294" w:rsidP="00060294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  <w:lang w:eastAsia="it-IT"/>
        </w:rPr>
      </w:pPr>
    </w:p>
    <w:p w:rsidR="00297B52" w:rsidRDefault="00297B52" w:rsidP="00060294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297B52" w:rsidRDefault="00297B52" w:rsidP="00060294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FC1BC6" w:rsidRDefault="00FC1BC6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</w:p>
    <w:p w:rsidR="00060294" w:rsidRDefault="00060294" w:rsidP="00FC1BC6">
      <w:pPr>
        <w:autoSpaceDE w:val="0"/>
        <w:autoSpaceDN w:val="0"/>
        <w:adjustRightInd w:val="0"/>
        <w:ind w:left="3540" w:firstLine="708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>Al Dirigente Scolastico dell’Istituto Comprensivo</w:t>
      </w:r>
    </w:p>
    <w:p w:rsidR="00060294" w:rsidRDefault="00060294" w:rsidP="00297B52">
      <w:pPr>
        <w:autoSpaceDE w:val="0"/>
        <w:autoSpaceDN w:val="0"/>
        <w:adjustRightInd w:val="0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>“</w:t>
      </w:r>
      <w:r w:rsidR="00297B52"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>G. Marconi’ Castelfranco Emilia</w:t>
      </w:r>
    </w:p>
    <w:p w:rsidR="00060294" w:rsidRDefault="00060294" w:rsidP="00297B52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 xml:space="preserve">Il/La </w:t>
      </w:r>
      <w:proofErr w:type="spellStart"/>
      <w:r>
        <w:rPr>
          <w:rFonts w:cs="Calibri"/>
          <w:color w:val="000000"/>
          <w:sz w:val="21"/>
          <w:szCs w:val="21"/>
          <w:lang w:eastAsia="it-IT"/>
        </w:rPr>
        <w:t>sottoscritt</w:t>
      </w:r>
      <w:proofErr w:type="spellEnd"/>
      <w:r>
        <w:rPr>
          <w:rFonts w:cs="Calibri"/>
          <w:color w:val="000000"/>
          <w:sz w:val="21"/>
          <w:szCs w:val="21"/>
          <w:lang w:eastAsia="it-IT"/>
        </w:rPr>
        <w:t xml:space="preserve"> __ _____________________________________________________________________</w:t>
      </w:r>
    </w:p>
    <w:p w:rsidR="00060294" w:rsidRDefault="00060294" w:rsidP="00297B52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proofErr w:type="spellStart"/>
      <w:r>
        <w:rPr>
          <w:rFonts w:cs="Calibri"/>
          <w:color w:val="000000"/>
          <w:sz w:val="21"/>
          <w:szCs w:val="21"/>
          <w:lang w:eastAsia="it-IT"/>
        </w:rPr>
        <w:t>nat</w:t>
      </w:r>
      <w:proofErr w:type="spellEnd"/>
      <w:r>
        <w:rPr>
          <w:rFonts w:cs="Calibri"/>
          <w:color w:val="000000"/>
          <w:sz w:val="21"/>
          <w:szCs w:val="21"/>
          <w:lang w:eastAsia="it-IT"/>
        </w:rPr>
        <w:t>__ a __________________________________________ il _______________________________ ,</w:t>
      </w:r>
    </w:p>
    <w:p w:rsidR="00060294" w:rsidRDefault="00060294" w:rsidP="00297B52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codice fiscale _______________________________________ Telefono __________________________</w:t>
      </w:r>
    </w:p>
    <w:p w:rsidR="00060294" w:rsidRDefault="00060294" w:rsidP="00297B52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indirizzo a cui inviare le comunicazioni relative alla selezione</w:t>
      </w:r>
    </w:p>
    <w:p w:rsidR="00060294" w:rsidRDefault="00060294" w:rsidP="00297B52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Via _______________________________________ CAP _______ Città_________________________</w:t>
      </w:r>
    </w:p>
    <w:p w:rsidR="00060294" w:rsidRDefault="00060294" w:rsidP="00297B52">
      <w:pPr>
        <w:autoSpaceDE w:val="0"/>
        <w:autoSpaceDN w:val="0"/>
        <w:adjustRightInd w:val="0"/>
        <w:spacing w:line="276" w:lineRule="auto"/>
        <w:jc w:val="center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>CHIEDE</w:t>
      </w:r>
    </w:p>
    <w:p w:rsidR="00060294" w:rsidRDefault="00060294" w:rsidP="00297B52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di partecipare alla selezione per titoli per l’attribuzione dell’incarico nel Progetto :</w:t>
      </w:r>
    </w:p>
    <w:p w:rsidR="00060294" w:rsidRDefault="00060294" w:rsidP="00297B52">
      <w:pPr>
        <w:autoSpaceDE w:val="0"/>
        <w:autoSpaceDN w:val="0"/>
        <w:adjustRightInd w:val="0"/>
        <w:spacing w:line="276" w:lineRule="auto"/>
        <w:rPr>
          <w:rFonts w:ascii="Calibri,Bold" w:hAnsi="Calibri,Bold" w:cs="Calibri,Bold"/>
          <w:b/>
          <w:bCs/>
          <w:color w:val="000000"/>
          <w:sz w:val="26"/>
          <w:szCs w:val="26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  <w:lang w:eastAsia="it-IT"/>
        </w:rPr>
        <w:t xml:space="preserve">“ </w:t>
      </w:r>
      <w:r w:rsidR="00297B52">
        <w:rPr>
          <w:rFonts w:ascii="Calibri,Bold" w:hAnsi="Calibri,Bold" w:cs="Calibri,Bold"/>
          <w:b/>
          <w:bCs/>
          <w:color w:val="000000"/>
          <w:sz w:val="26"/>
          <w:szCs w:val="26"/>
          <w:lang w:eastAsia="it-IT"/>
        </w:rPr>
        <w:t>Sportello d’ascolto – scuola dell’infanzia</w:t>
      </w:r>
      <w:r>
        <w:rPr>
          <w:rFonts w:ascii="Calibri,Bold" w:hAnsi="Calibri,Bold" w:cs="Calibri,Bold"/>
          <w:b/>
          <w:bCs/>
          <w:color w:val="000000"/>
          <w:sz w:val="26"/>
          <w:szCs w:val="26"/>
          <w:lang w:eastAsia="it-IT"/>
        </w:rPr>
        <w:t xml:space="preserve"> ”</w:t>
      </w:r>
    </w:p>
    <w:p w:rsidR="00060294" w:rsidRDefault="00060294" w:rsidP="00297B52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per l’anno scolastico 201</w:t>
      </w:r>
      <w:r w:rsidR="00297B52">
        <w:rPr>
          <w:rFonts w:cs="Calibri"/>
          <w:color w:val="000000"/>
          <w:sz w:val="21"/>
          <w:szCs w:val="21"/>
          <w:lang w:eastAsia="it-IT"/>
        </w:rPr>
        <w:t>4</w:t>
      </w:r>
      <w:r>
        <w:rPr>
          <w:rFonts w:cs="Calibri"/>
          <w:color w:val="000000"/>
          <w:sz w:val="21"/>
          <w:szCs w:val="21"/>
          <w:lang w:eastAsia="it-IT"/>
        </w:rPr>
        <w:t>/201</w:t>
      </w:r>
      <w:r w:rsidR="00297B52">
        <w:rPr>
          <w:rFonts w:cs="Calibri"/>
          <w:color w:val="000000"/>
          <w:sz w:val="21"/>
          <w:szCs w:val="21"/>
          <w:lang w:eastAsia="it-IT"/>
        </w:rPr>
        <w:t>5</w:t>
      </w:r>
      <w:r>
        <w:rPr>
          <w:rFonts w:cs="Calibri"/>
          <w:color w:val="000000"/>
          <w:sz w:val="21"/>
          <w:szCs w:val="21"/>
          <w:lang w:eastAsia="it-IT"/>
        </w:rPr>
        <w:t>.</w:t>
      </w:r>
    </w:p>
    <w:p w:rsidR="00060294" w:rsidRDefault="00060294" w:rsidP="00297B52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A tal fine, consapevole della responsabilità penale e della decadenza da eventuali benefici acquisiti nel caso</w:t>
      </w:r>
    </w:p>
    <w:p w:rsidR="00060294" w:rsidRDefault="00060294" w:rsidP="00297B52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di dichiarazioni mendaci,</w:t>
      </w:r>
    </w:p>
    <w:p w:rsidR="00060294" w:rsidRDefault="00060294" w:rsidP="00297B52">
      <w:pPr>
        <w:autoSpaceDE w:val="0"/>
        <w:autoSpaceDN w:val="0"/>
        <w:adjustRightInd w:val="0"/>
        <w:spacing w:line="276" w:lineRule="auto"/>
        <w:rPr>
          <w:rFonts w:ascii="Calibri,Bold" w:hAnsi="Calibri,Bold" w:cs="Calibri,Bold"/>
          <w:b/>
          <w:bCs/>
          <w:color w:val="000000"/>
          <w:sz w:val="26"/>
          <w:szCs w:val="26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  <w:lang w:eastAsia="it-IT"/>
        </w:rPr>
        <w:t>dichiara</w:t>
      </w:r>
    </w:p>
    <w:p w:rsidR="00060294" w:rsidRDefault="00060294" w:rsidP="00297B52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sotto la propria responsabilità quanto segue:</w:t>
      </w:r>
    </w:p>
    <w:p w:rsidR="00060294" w:rsidRDefault="00060294" w:rsidP="00297B52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di essere cittadino _________________________________________________________</w:t>
      </w:r>
    </w:p>
    <w:p w:rsidR="00060294" w:rsidRDefault="00060294" w:rsidP="00297B52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di essere in godimento dei diritti politici</w:t>
      </w:r>
    </w:p>
    <w:p w:rsidR="00060294" w:rsidRDefault="00060294" w:rsidP="00297B52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di essere dipendente di altre amministrazioni a tempo determinato / indeterminato, ( nel qual</w:t>
      </w:r>
    </w:p>
    <w:p w:rsidR="00060294" w:rsidRDefault="00060294" w:rsidP="00297B52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caso indicare quale)</w:t>
      </w:r>
    </w:p>
    <w:p w:rsidR="00060294" w:rsidRDefault="00060294" w:rsidP="00297B52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________________________________________________________________________________</w:t>
      </w:r>
    </w:p>
    <w:p w:rsidR="00060294" w:rsidRDefault="00060294" w:rsidP="00297B52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 xml:space="preserve">ovvero di </w:t>
      </w:r>
      <w:r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 xml:space="preserve">NON </w:t>
      </w:r>
      <w:r>
        <w:rPr>
          <w:rFonts w:cs="Calibri"/>
          <w:color w:val="000000"/>
          <w:sz w:val="21"/>
          <w:szCs w:val="21"/>
          <w:lang w:eastAsia="it-IT"/>
        </w:rPr>
        <w:t>essere dipendente di altre amministrazioni pubbliche:</w:t>
      </w:r>
    </w:p>
    <w:p w:rsidR="00060294" w:rsidRDefault="00060294" w:rsidP="00297B52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- lavoratore autonomo con partita IVA n. _____________</w:t>
      </w:r>
    </w:p>
    <w:p w:rsidR="00060294" w:rsidRDefault="00060294" w:rsidP="00297B52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Altro: __________________________________________</w:t>
      </w:r>
    </w:p>
    <w:p w:rsidR="00060294" w:rsidRDefault="00060294" w:rsidP="00297B52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Legale rappresentante di associazione, ente o società etc. con intestazione___________________</w:t>
      </w:r>
    </w:p>
    <w:p w:rsidR="00060294" w:rsidRDefault="00060294" w:rsidP="00297B52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Indirizzo_________________________________ Partita IVA n. ____________________________</w:t>
      </w:r>
    </w:p>
    <w:p w:rsidR="00060294" w:rsidRDefault="00060294" w:rsidP="00297B52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di essere in possesso dei seguenti titoli:</w:t>
      </w:r>
    </w:p>
    <w:p w:rsidR="00060294" w:rsidRDefault="00060294" w:rsidP="00297B52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__________________________________________________________________________________</w:t>
      </w:r>
    </w:p>
    <w:p w:rsidR="00060294" w:rsidRDefault="00060294" w:rsidP="00297B52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__________________________________________________________________________________</w:t>
      </w:r>
    </w:p>
    <w:p w:rsidR="00060294" w:rsidRDefault="00060294" w:rsidP="00297B52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di non avere subito condanne penali ovvero di avere subito le seguenti condanne penali</w:t>
      </w:r>
    </w:p>
    <w:p w:rsidR="00060294" w:rsidRDefault="00060294" w:rsidP="00297B52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_________________________________________________________________________________</w:t>
      </w:r>
    </w:p>
    <w:p w:rsidR="00060294" w:rsidRDefault="00060294" w:rsidP="00297B52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di non avere procedimenti penali pendenti ovvero di avere i seguenti procedimenti penali pendenti</w:t>
      </w:r>
    </w:p>
    <w:p w:rsidR="00060294" w:rsidRDefault="00060294" w:rsidP="00297B52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_________________________________________________________________________________</w:t>
      </w:r>
    </w:p>
    <w:p w:rsidR="00060294" w:rsidRDefault="00060294" w:rsidP="00297B52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Presenta inoltre la seguente offerta economica:</w:t>
      </w:r>
    </w:p>
    <w:p w:rsidR="00060294" w:rsidRDefault="00060294" w:rsidP="00297B52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(in cifre) € _________,_____</w:t>
      </w:r>
    </w:p>
    <w:p w:rsidR="00060294" w:rsidRDefault="00060294" w:rsidP="00297B52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(in lettere) € ____________________________________, euro all’ora</w:t>
      </w:r>
    </w:p>
    <w:p w:rsidR="00060294" w:rsidRDefault="00060294" w:rsidP="00297B52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Comprensivo dei seguenti oneri ________________________________________________</w:t>
      </w:r>
    </w:p>
    <w:p w:rsidR="00060294" w:rsidRDefault="00060294" w:rsidP="00297B52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Regime contributivo e fiscale __________________________________________________</w:t>
      </w:r>
    </w:p>
    <w:p w:rsidR="00060294" w:rsidRDefault="00060294" w:rsidP="00297B52">
      <w:pPr>
        <w:autoSpaceDE w:val="0"/>
        <w:autoSpaceDN w:val="0"/>
        <w:adjustRightInd w:val="0"/>
        <w:spacing w:line="276" w:lineRule="auto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>ALLEGATI:</w:t>
      </w:r>
    </w:p>
    <w:p w:rsidR="00060294" w:rsidRDefault="00060294" w:rsidP="00297B52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curriculum vitae</w:t>
      </w:r>
    </w:p>
    <w:p w:rsidR="00060294" w:rsidRDefault="00060294" w:rsidP="00297B52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copia documento di riconoscimento</w:t>
      </w:r>
    </w:p>
    <w:p w:rsidR="00060294" w:rsidRDefault="00060294" w:rsidP="00297B52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copia codice fiscale</w:t>
      </w:r>
    </w:p>
    <w:p w:rsidR="00060294" w:rsidRDefault="00060294" w:rsidP="00297B52">
      <w:pPr>
        <w:autoSpaceDE w:val="0"/>
        <w:autoSpaceDN w:val="0"/>
        <w:adjustRightInd w:val="0"/>
        <w:spacing w:line="276" w:lineRule="auto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>Data _____________________</w:t>
      </w:r>
    </w:p>
    <w:p w:rsidR="00060294" w:rsidRPr="00297B52" w:rsidRDefault="00060294" w:rsidP="00297B52">
      <w:pPr>
        <w:spacing w:line="276" w:lineRule="auto"/>
        <w:jc w:val="right"/>
        <w:rPr>
          <w:b/>
          <w:sz w:val="22"/>
        </w:rPr>
      </w:pPr>
      <w:r w:rsidRPr="00297B52">
        <w:rPr>
          <w:rFonts w:cs="Calibri"/>
          <w:color w:val="000000"/>
          <w:sz w:val="22"/>
          <w:lang w:eastAsia="it-IT"/>
        </w:rPr>
        <w:t>firma</w:t>
      </w:r>
    </w:p>
    <w:sectPr w:rsidR="00060294" w:rsidRPr="00297B52" w:rsidSect="00C631B2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FE8" w:rsidRDefault="00F22FE8" w:rsidP="00060294">
      <w:r>
        <w:separator/>
      </w:r>
    </w:p>
  </w:endnote>
  <w:endnote w:type="continuationSeparator" w:id="0">
    <w:p w:rsidR="00F22FE8" w:rsidRDefault="00F22FE8" w:rsidP="0006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FE8" w:rsidRDefault="00F22FE8" w:rsidP="00060294">
      <w:r>
        <w:separator/>
      </w:r>
    </w:p>
  </w:footnote>
  <w:footnote w:type="continuationSeparator" w:id="0">
    <w:p w:rsidR="00F22FE8" w:rsidRDefault="00F22FE8" w:rsidP="00060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94" w:rsidRPr="005472C5" w:rsidRDefault="00060294" w:rsidP="00870147">
    <w:pPr>
      <w:jc w:val="center"/>
      <w:rPr>
        <w:rFonts w:ascii="Cambria" w:hAnsi="Cambria"/>
        <w:b/>
        <w:spacing w:val="94"/>
      </w:rPr>
    </w:pPr>
    <w:r>
      <w:rPr>
        <w:rFonts w:ascii="Cambria" w:hAnsi="Cambria"/>
        <w:b/>
        <w:noProof/>
        <w:spacing w:val="94"/>
        <w:lang w:eastAsia="it-IT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margin">
            <wp:posOffset>-132715</wp:posOffset>
          </wp:positionH>
          <wp:positionV relativeFrom="page">
            <wp:posOffset>542925</wp:posOffset>
          </wp:positionV>
          <wp:extent cx="571500" cy="5715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472C5">
      <w:rPr>
        <w:rFonts w:ascii="Cambria" w:hAnsi="Cambria"/>
        <w:b/>
        <w:spacing w:val="94"/>
      </w:rPr>
      <w:t>ISTITUTO COMPRENSIVO ‘</w:t>
    </w:r>
    <w:r w:rsidRPr="005472C5">
      <w:rPr>
        <w:rFonts w:ascii="Cambria" w:hAnsi="Cambria"/>
        <w:b/>
        <w:i/>
        <w:spacing w:val="94"/>
      </w:rPr>
      <w:t>G. MARCONI’</w:t>
    </w:r>
  </w:p>
  <w:p w:rsidR="00060294" w:rsidRPr="005472C5" w:rsidRDefault="00060294" w:rsidP="00870147">
    <w:pPr>
      <w:pStyle w:val="Titolo1"/>
      <w:spacing w:before="0" w:after="0"/>
      <w:jc w:val="center"/>
      <w:rPr>
        <w:rFonts w:ascii="Cambria" w:hAnsi="Cambria" w:cs="Times New Roman"/>
        <w:sz w:val="24"/>
        <w:szCs w:val="24"/>
      </w:rPr>
    </w:pPr>
    <w:r>
      <w:rPr>
        <w:rFonts w:ascii="Cambria" w:hAnsi="Cambria"/>
        <w:noProof/>
        <w:sz w:val="24"/>
        <w:szCs w:val="24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5871210</wp:posOffset>
          </wp:positionH>
          <wp:positionV relativeFrom="page">
            <wp:posOffset>396240</wp:posOffset>
          </wp:positionV>
          <wp:extent cx="704850" cy="717550"/>
          <wp:effectExtent l="0" t="0" r="0" b="6350"/>
          <wp:wrapTight wrapText="left">
            <wp:wrapPolygon edited="0">
              <wp:start x="0" y="0"/>
              <wp:lineTo x="0" y="21218"/>
              <wp:lineTo x="21016" y="21218"/>
              <wp:lineTo x="21016" y="0"/>
              <wp:lineTo x="0" y="0"/>
            </wp:wrapPolygon>
          </wp:wrapTight>
          <wp:docPr id="1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472C5">
      <w:rPr>
        <w:rFonts w:ascii="Cambria" w:hAnsi="Cambria"/>
        <w:sz w:val="24"/>
        <w:szCs w:val="24"/>
      </w:rPr>
      <w:t>Via Guglielmo Marconi, 1</w:t>
    </w:r>
    <w:r w:rsidRPr="005472C5">
      <w:rPr>
        <w:rFonts w:ascii="Cambria" w:hAnsi="Cambria" w:cs="Times New Roman"/>
        <w:sz w:val="24"/>
        <w:szCs w:val="24"/>
      </w:rPr>
      <w:t xml:space="preserve"> </w:t>
    </w:r>
  </w:p>
  <w:p w:rsidR="00060294" w:rsidRPr="005472C5" w:rsidRDefault="00060294" w:rsidP="00870147">
    <w:pPr>
      <w:pStyle w:val="Titolo1"/>
      <w:spacing w:before="0" w:after="0"/>
      <w:jc w:val="center"/>
      <w:rPr>
        <w:rFonts w:ascii="Cambria" w:hAnsi="Cambria" w:cs="Times New Roman"/>
        <w:sz w:val="24"/>
        <w:szCs w:val="24"/>
      </w:rPr>
    </w:pPr>
    <w:r w:rsidRPr="005472C5">
      <w:rPr>
        <w:rFonts w:ascii="Cambria" w:hAnsi="Cambria" w:cs="Times New Roman"/>
        <w:sz w:val="24"/>
        <w:szCs w:val="24"/>
      </w:rPr>
      <w:t>41013 Castelfranco Emilia - Mo</w:t>
    </w:r>
  </w:p>
  <w:p w:rsidR="00060294" w:rsidRPr="008B50D6" w:rsidRDefault="00060294" w:rsidP="00870147">
    <w:pPr>
      <w:pBdr>
        <w:bottom w:val="single" w:sz="4" w:space="1" w:color="auto"/>
      </w:pBdr>
      <w:jc w:val="center"/>
      <w:rPr>
        <w:color w:val="000000"/>
        <w:sz w:val="20"/>
        <w:szCs w:val="20"/>
      </w:rPr>
    </w:pPr>
    <w:r w:rsidRPr="008B50D6">
      <w:rPr>
        <w:b/>
        <w:sz w:val="20"/>
        <w:szCs w:val="20"/>
      </w:rPr>
      <w:t xml:space="preserve">Tel  059 926254   -   fax  059 926148 email: </w:t>
    </w:r>
    <w:hyperlink r:id="rId3" w:history="1">
      <w:r w:rsidRPr="008B50D6">
        <w:rPr>
          <w:rStyle w:val="Collegamentoipertestuale"/>
          <w:sz w:val="20"/>
          <w:szCs w:val="20"/>
        </w:rPr>
        <w:t>MOIC825001@istruzione.it</w:t>
      </w:r>
    </w:hyperlink>
  </w:p>
  <w:p w:rsidR="00060294" w:rsidRPr="008B50D6" w:rsidRDefault="00060294" w:rsidP="00870147">
    <w:pPr>
      <w:pBdr>
        <w:bottom w:val="single" w:sz="4" w:space="1" w:color="auto"/>
      </w:pBdr>
      <w:jc w:val="center"/>
      <w:rPr>
        <w:b/>
        <w:sz w:val="20"/>
        <w:szCs w:val="20"/>
      </w:rPr>
    </w:pPr>
    <w:r w:rsidRPr="008B50D6">
      <w:rPr>
        <w:b/>
        <w:sz w:val="20"/>
        <w:szCs w:val="20"/>
      </w:rPr>
      <w:t>http://www.scuolemarconi.it/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71B9"/>
    <w:multiLevelType w:val="hybridMultilevel"/>
    <w:tmpl w:val="797CF6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D312D"/>
    <w:multiLevelType w:val="hybridMultilevel"/>
    <w:tmpl w:val="FEA8FA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F4F40"/>
    <w:multiLevelType w:val="hybridMultilevel"/>
    <w:tmpl w:val="72104624"/>
    <w:lvl w:ilvl="0" w:tplc="7EC4A592">
      <w:start w:val="1"/>
      <w:numFmt w:val="bullet"/>
      <w:lvlText w:val=""/>
      <w:lvlJc w:val="left"/>
      <w:pPr>
        <w:ind w:left="32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72" w:hanging="360"/>
      </w:pPr>
      <w:rPr>
        <w:rFonts w:ascii="Wingdings" w:hAnsi="Wingdings" w:hint="default"/>
      </w:rPr>
    </w:lvl>
  </w:abstractNum>
  <w:abstractNum w:abstractNumId="3">
    <w:nsid w:val="7C552A02"/>
    <w:multiLevelType w:val="hybridMultilevel"/>
    <w:tmpl w:val="AE8CD420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2825C2"/>
    <w:multiLevelType w:val="hybridMultilevel"/>
    <w:tmpl w:val="C5EEB13C"/>
    <w:lvl w:ilvl="0" w:tplc="80AA9294">
      <w:start w:val="1"/>
      <w:numFmt w:val="decimal"/>
      <w:lvlText w:val="%1."/>
      <w:lvlJc w:val="left"/>
      <w:pPr>
        <w:ind w:left="720" w:hanging="360"/>
      </w:pPr>
      <w:rPr>
        <w:rFonts w:ascii="Calibri,Bold" w:hAnsi="Calibri,Bold" w:cs="Calibri,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294"/>
    <w:rsid w:val="00033048"/>
    <w:rsid w:val="00060294"/>
    <w:rsid w:val="00125273"/>
    <w:rsid w:val="00263BEE"/>
    <w:rsid w:val="00297B52"/>
    <w:rsid w:val="002F558F"/>
    <w:rsid w:val="00310310"/>
    <w:rsid w:val="00341F14"/>
    <w:rsid w:val="003A2AFA"/>
    <w:rsid w:val="0044498D"/>
    <w:rsid w:val="005822E0"/>
    <w:rsid w:val="006501C3"/>
    <w:rsid w:val="007449CD"/>
    <w:rsid w:val="007B6B30"/>
    <w:rsid w:val="007D5CA3"/>
    <w:rsid w:val="00877BFD"/>
    <w:rsid w:val="008D3CB2"/>
    <w:rsid w:val="00991415"/>
    <w:rsid w:val="009F53D2"/>
    <w:rsid w:val="00A92A4C"/>
    <w:rsid w:val="00BE212B"/>
    <w:rsid w:val="00C631B2"/>
    <w:rsid w:val="00CB660D"/>
    <w:rsid w:val="00DB4063"/>
    <w:rsid w:val="00DF160B"/>
    <w:rsid w:val="00E26DF6"/>
    <w:rsid w:val="00EE2E87"/>
    <w:rsid w:val="00F22FE8"/>
    <w:rsid w:val="00F7660F"/>
    <w:rsid w:val="00FA7FA7"/>
    <w:rsid w:val="00FC1BC6"/>
    <w:rsid w:val="00FF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310"/>
    <w:rPr>
      <w:rFonts w:ascii="Calibri" w:hAnsi="Calibri" w:cs="Times New Roman"/>
      <w:sz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06029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02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0294"/>
    <w:rPr>
      <w:rFonts w:ascii="Calibri" w:hAnsi="Calibri" w:cs="Times New Roman"/>
      <w:sz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602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0294"/>
    <w:rPr>
      <w:rFonts w:ascii="Calibri" w:hAnsi="Calibri" w:cs="Times New Roman"/>
      <w:sz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02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0294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60294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llegamentoipertestuale">
    <w:name w:val="Hyperlink"/>
    <w:uiPriority w:val="99"/>
    <w:rsid w:val="0006029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F3267"/>
    <w:pPr>
      <w:ind w:left="720"/>
      <w:contextualSpacing/>
    </w:pPr>
  </w:style>
  <w:style w:type="paragraph" w:customStyle="1" w:styleId="Default">
    <w:name w:val="Default"/>
    <w:rsid w:val="00297B52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310"/>
    <w:rPr>
      <w:rFonts w:ascii="Calibri" w:hAnsi="Calibri" w:cs="Times New Roman"/>
      <w:sz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06029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02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0294"/>
    <w:rPr>
      <w:rFonts w:ascii="Calibri" w:hAnsi="Calibri" w:cs="Times New Roman"/>
      <w:sz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602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0294"/>
    <w:rPr>
      <w:rFonts w:ascii="Calibri" w:hAnsi="Calibri" w:cs="Times New Roman"/>
      <w:sz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02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0294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60294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llegamentoipertestuale">
    <w:name w:val="Hyperlink"/>
    <w:uiPriority w:val="99"/>
    <w:rsid w:val="0006029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F3267"/>
    <w:pPr>
      <w:ind w:left="720"/>
      <w:contextualSpacing/>
    </w:pPr>
  </w:style>
  <w:style w:type="paragraph" w:customStyle="1" w:styleId="Default">
    <w:name w:val="Default"/>
    <w:rsid w:val="00297B52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emarconi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ic825001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25001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Vilma</cp:lastModifiedBy>
  <cp:revision>6</cp:revision>
  <cp:lastPrinted>2014-09-27T10:55:00Z</cp:lastPrinted>
  <dcterms:created xsi:type="dcterms:W3CDTF">2014-09-24T16:35:00Z</dcterms:created>
  <dcterms:modified xsi:type="dcterms:W3CDTF">2014-10-02T11:14:00Z</dcterms:modified>
</cp:coreProperties>
</file>